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4" w:rsidRPr="005F625B" w:rsidRDefault="00611254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>УТВЕРЖДАЮ:</w:t>
      </w:r>
    </w:p>
    <w:p w:rsidR="00611254" w:rsidRPr="005F625B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Некрасовское:</w:t>
      </w:r>
    </w:p>
    <w:p w:rsidR="00611254" w:rsidRDefault="00611254" w:rsidP="0061125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E05A53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5A53">
        <w:rPr>
          <w:rFonts w:ascii="Times New Roman" w:hAnsi="Times New Roman" w:cs="Times New Roman"/>
          <w:sz w:val="28"/>
          <w:szCs w:val="28"/>
          <w:u w:val="single"/>
        </w:rPr>
        <w:t>«11» я</w:t>
      </w:r>
      <w:bookmarkStart w:id="0" w:name="_GoBack"/>
      <w:bookmarkEnd w:id="0"/>
      <w:r w:rsidRPr="00E05A53">
        <w:rPr>
          <w:rFonts w:ascii="Times New Roman" w:hAnsi="Times New Roman" w:cs="Times New Roman"/>
          <w:sz w:val="28"/>
          <w:szCs w:val="28"/>
          <w:u w:val="single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006F">
        <w:rPr>
          <w:rFonts w:ascii="Times New Roman" w:hAnsi="Times New Roman" w:cs="Times New Roman"/>
          <w:sz w:val="28"/>
          <w:szCs w:val="28"/>
        </w:rPr>
        <w:t>2016</w:t>
      </w:r>
      <w:r w:rsidR="006112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D75">
        <w:rPr>
          <w:rFonts w:ascii="Times New Roman" w:hAnsi="Times New Roman" w:cs="Times New Roman"/>
          <w:sz w:val="28"/>
          <w:szCs w:val="28"/>
        </w:rPr>
        <w:t>ПЛАН  РАБОТЫ</w:t>
      </w: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 муниципальных служащих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</w:p>
    <w:p w:rsidR="00611254" w:rsidRDefault="0079006F" w:rsidP="00611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611254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4914"/>
        <w:gridCol w:w="3059"/>
      </w:tblGrid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F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F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611254" w:rsidP="00C23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A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D0AFE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комиссии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2. Анализ федерального и регионального законодательства, своевременное приведение нормативных актов поселения в соответствие.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3. Рассмотрение информации прокуратуры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о результатах деятельности комиссии на официальном сайте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 О предоставлении сведений о доходах, расходах, имуществе и обязательствах имущественного характера муниципальными служащими администрации СП Некрасовское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о результатах деятельности комиссии на официальном сайте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отдела, начальник финансового отдела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1.Рассмотрение уведомлений о выполнении иной оплачиваемой работы муниципальными служащими администрации СП Некрасовское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о результатах деятельности комиссии на официальном сайте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отдела, начальник финансового отдела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 Анализ изменений федерального и регионального законодательства, касающихся деятельности комиссии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о результатах деятельности комиссии на официальном 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общего отдела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 Об утвержден</w:t>
            </w:r>
            <w:r w:rsidR="0079006F">
              <w:rPr>
                <w:rFonts w:ascii="Times New Roman" w:hAnsi="Times New Roman" w:cs="Times New Roman"/>
                <w:sz w:val="24"/>
                <w:szCs w:val="24"/>
              </w:rPr>
              <w:t>ии плана работы комиссии на 2017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год, подведение итогов работы 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о результатах деятельности комиссии на официальном сайте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</w:tbl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Pr="00A51D75" w:rsidRDefault="00611254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93" w:rsidRDefault="00364C93"/>
    <w:sectPr w:rsidR="00364C93" w:rsidSect="003500F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9B" w:rsidRDefault="0094499B">
      <w:r>
        <w:separator/>
      </w:r>
    </w:p>
  </w:endnote>
  <w:endnote w:type="continuationSeparator" w:id="0">
    <w:p w:rsidR="0094499B" w:rsidRDefault="0094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9B" w:rsidRDefault="0094499B">
      <w:r>
        <w:separator/>
      </w:r>
    </w:p>
  </w:footnote>
  <w:footnote w:type="continuationSeparator" w:id="0">
    <w:p w:rsidR="0094499B" w:rsidRDefault="0094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27" w:rsidRDefault="00611254" w:rsidP="003500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427" w:rsidRDefault="0094499B" w:rsidP="003500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27" w:rsidRDefault="00611254" w:rsidP="003500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A53">
      <w:rPr>
        <w:rStyle w:val="a5"/>
        <w:noProof/>
      </w:rPr>
      <w:t>2</w:t>
    </w:r>
    <w:r>
      <w:rPr>
        <w:rStyle w:val="a5"/>
      </w:rPr>
      <w:fldChar w:fldCharType="end"/>
    </w:r>
  </w:p>
  <w:p w:rsidR="00817427" w:rsidRDefault="0094499B" w:rsidP="003500F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54"/>
    <w:rsid w:val="00364C93"/>
    <w:rsid w:val="005E48AD"/>
    <w:rsid w:val="00611254"/>
    <w:rsid w:val="0079006F"/>
    <w:rsid w:val="0094499B"/>
    <w:rsid w:val="00E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4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254"/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styleId="a5">
    <w:name w:val="page number"/>
    <w:basedOn w:val="a0"/>
    <w:rsid w:val="00611254"/>
  </w:style>
  <w:style w:type="paragraph" w:styleId="a6">
    <w:name w:val="Balloon Text"/>
    <w:basedOn w:val="a"/>
    <w:link w:val="a7"/>
    <w:uiPriority w:val="99"/>
    <w:semiHidden/>
    <w:unhideWhenUsed/>
    <w:rsid w:val="0079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06F"/>
    <w:rPr>
      <w:rFonts w:ascii="Tahoma" w:eastAsia="Times New Roman" w:hAnsi="Tahoma" w:cs="Tahoma"/>
      <w:bCs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4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254"/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styleId="a5">
    <w:name w:val="page number"/>
    <w:basedOn w:val="a0"/>
    <w:rsid w:val="00611254"/>
  </w:style>
  <w:style w:type="paragraph" w:styleId="a6">
    <w:name w:val="Balloon Text"/>
    <w:basedOn w:val="a"/>
    <w:link w:val="a7"/>
    <w:uiPriority w:val="99"/>
    <w:semiHidden/>
    <w:unhideWhenUsed/>
    <w:rsid w:val="0079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06F"/>
    <w:rPr>
      <w:rFonts w:ascii="Tahoma" w:eastAsia="Times New Roman" w:hAnsi="Tahoma" w:cs="Tahoma"/>
      <w:bCs/>
      <w:kern w:val="3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2016-01-18T12:05:00Z</cp:lastPrinted>
  <dcterms:created xsi:type="dcterms:W3CDTF">2016-01-18T10:40:00Z</dcterms:created>
  <dcterms:modified xsi:type="dcterms:W3CDTF">2016-01-18T12:34:00Z</dcterms:modified>
</cp:coreProperties>
</file>