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D3E">
        <w:rPr>
          <w:sz w:val="28"/>
          <w:szCs w:val="28"/>
        </w:rPr>
        <w:t xml:space="preserve">   </w:t>
      </w:r>
      <w:r w:rsidR="004033B8">
        <w:rPr>
          <w:sz w:val="28"/>
          <w:szCs w:val="28"/>
        </w:rPr>
        <w:t>10.07.2023</w:t>
      </w:r>
      <w:r w:rsidR="00E64D3E">
        <w:rPr>
          <w:sz w:val="28"/>
          <w:szCs w:val="28"/>
        </w:rPr>
        <w:t xml:space="preserve"> </w:t>
      </w:r>
      <w:r w:rsidR="00872576">
        <w:rPr>
          <w:sz w:val="28"/>
          <w:szCs w:val="28"/>
        </w:rPr>
        <w:t>г.</w:t>
      </w:r>
      <w:r>
        <w:rPr>
          <w:sz w:val="28"/>
          <w:szCs w:val="28"/>
        </w:rPr>
        <w:t xml:space="preserve">   № </w:t>
      </w:r>
      <w:r w:rsidR="004033B8">
        <w:rPr>
          <w:sz w:val="28"/>
          <w:szCs w:val="28"/>
        </w:rPr>
        <w:t>203</w:t>
      </w:r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проведении</w:t>
      </w:r>
      <w:r w:rsidR="00E64D3E" w:rsidRPr="00BB6309">
        <w:rPr>
          <w:color w:val="000000"/>
          <w:sz w:val="28"/>
          <w:szCs w:val="28"/>
        </w:rPr>
        <w:t xml:space="preserve"> повторного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участка с кадастровым номером 76:09:093401:698,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Провести </w:t>
      </w:r>
      <w:r w:rsidR="00E64D3E" w:rsidRPr="00BB6309">
        <w:rPr>
          <w:color w:val="000000"/>
          <w:sz w:val="28"/>
          <w:szCs w:val="28"/>
        </w:rPr>
        <w:t>повторно</w:t>
      </w:r>
      <w:r w:rsidRPr="00BB6309">
        <w:rPr>
          <w:color w:val="000000"/>
          <w:sz w:val="28"/>
          <w:szCs w:val="28"/>
        </w:rPr>
        <w:t xml:space="preserve"> аукцион в электронной форме по продаже земельного участка  с кадастровым номером 76:09:093401:698,</w:t>
      </w:r>
      <w:r w:rsidRPr="00BB6309">
        <w:rPr>
          <w:sz w:val="28"/>
          <w:szCs w:val="28"/>
        </w:rPr>
        <w:t xml:space="preserve"> площадью 2133 кв</w:t>
      </w:r>
      <w:r w:rsidRPr="00BB6309">
        <w:rPr>
          <w:color w:val="000000"/>
          <w:sz w:val="28"/>
          <w:szCs w:val="28"/>
        </w:rPr>
        <w:t xml:space="preserve">.м, из земель населенных пунктов, вид разрешенного использования: для индивидуального жилищного строительства, форма собственности: муниципальная, адрес: Российская Федерация, Ярославская область, р-н Некрасовский, р.п.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>, ул. Молодежная, земельный участок 28.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>Организатор торгов: Департамент государственного заказа Ярославской области.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76:09:093401:698 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4</w:t>
      </w:r>
      <w:r w:rsidRPr="00BB6309">
        <w:rPr>
          <w:color w:val="000000"/>
          <w:sz w:val="28"/>
          <w:szCs w:val="28"/>
        </w:rPr>
        <w:t xml:space="preserve">. Начальной ценой предмета </w:t>
      </w:r>
      <w:r w:rsidR="00E64D3E" w:rsidRPr="00BB6309">
        <w:rPr>
          <w:color w:val="000000"/>
          <w:sz w:val="28"/>
          <w:szCs w:val="28"/>
        </w:rPr>
        <w:t xml:space="preserve">повторного </w:t>
      </w:r>
      <w:r w:rsidRPr="00BB6309">
        <w:rPr>
          <w:color w:val="000000"/>
          <w:sz w:val="28"/>
          <w:szCs w:val="28"/>
        </w:rPr>
        <w:t xml:space="preserve">аукциона - </w:t>
      </w:r>
      <w:r w:rsidR="00E64D3E" w:rsidRPr="00BB6309">
        <w:rPr>
          <w:color w:val="000000"/>
          <w:sz w:val="28"/>
          <w:szCs w:val="28"/>
        </w:rPr>
        <w:t>рыночная стоимость определена ниже ранее установленной начальной цены предмета аукциона на 10 %,  на основании п. 17 ст.39.11 Земельного Кодекса Российской Федерации</w:t>
      </w:r>
      <w:r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 xml:space="preserve">. Начальную цену предмета аукциона установить </w:t>
      </w:r>
      <w:r w:rsidR="00E64D3E" w:rsidRPr="00BB6309">
        <w:rPr>
          <w:color w:val="000000"/>
          <w:sz w:val="28"/>
          <w:szCs w:val="28"/>
        </w:rPr>
        <w:t xml:space="preserve"> для </w:t>
      </w:r>
      <w:r w:rsidRPr="00BB6309">
        <w:rPr>
          <w:color w:val="000000"/>
          <w:sz w:val="28"/>
          <w:szCs w:val="28"/>
        </w:rPr>
        <w:t>земельного участка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 xml:space="preserve">с кадастровым номером 76:09:093401:698 в размере </w:t>
      </w:r>
      <w:r w:rsidR="00E64D3E" w:rsidRPr="00BB6309">
        <w:rPr>
          <w:color w:val="000000"/>
          <w:sz w:val="28"/>
          <w:szCs w:val="28"/>
        </w:rPr>
        <w:t>754200</w:t>
      </w:r>
      <w:r w:rsidRPr="00BB6309">
        <w:rPr>
          <w:color w:val="000000"/>
          <w:sz w:val="28"/>
          <w:szCs w:val="28"/>
        </w:rPr>
        <w:t>,00 (</w:t>
      </w:r>
      <w:r w:rsidR="00E64D3E" w:rsidRPr="00BB6309">
        <w:rPr>
          <w:color w:val="000000"/>
          <w:sz w:val="28"/>
          <w:szCs w:val="28"/>
        </w:rPr>
        <w:t xml:space="preserve">Семьсот пятьдесят четыре </w:t>
      </w:r>
      <w:r w:rsidRPr="00BB6309">
        <w:rPr>
          <w:color w:val="000000"/>
          <w:sz w:val="28"/>
          <w:szCs w:val="28"/>
        </w:rPr>
        <w:t xml:space="preserve"> тысяч</w:t>
      </w:r>
      <w:r w:rsidR="00E64D3E" w:rsidRPr="00BB6309">
        <w:rPr>
          <w:color w:val="000000"/>
          <w:sz w:val="28"/>
          <w:szCs w:val="28"/>
        </w:rPr>
        <w:t>и двести</w:t>
      </w:r>
      <w:r w:rsidRPr="00BB6309">
        <w:rPr>
          <w:color w:val="000000"/>
          <w:sz w:val="28"/>
          <w:szCs w:val="28"/>
        </w:rPr>
        <w:t>) рублей 00 копеек.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2.</w:t>
      </w:r>
      <w:r w:rsidR="0000134C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7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Обременения и ограничения земельного участка: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Ограничения прав на земельный участок, предусмотренные статьей 56 Земельного кодекса Российской Федерации</w:t>
      </w:r>
      <w:proofErr w:type="gramStart"/>
      <w:r w:rsidRPr="00BB6309">
        <w:rPr>
          <w:color w:val="000000"/>
          <w:sz w:val="28"/>
          <w:szCs w:val="28"/>
        </w:rPr>
        <w:t xml:space="preserve"> ,</w:t>
      </w:r>
      <w:proofErr w:type="gramEnd"/>
      <w:r w:rsidRPr="00BB6309">
        <w:rPr>
          <w:color w:val="000000"/>
          <w:sz w:val="28"/>
          <w:szCs w:val="28"/>
        </w:rPr>
        <w:t xml:space="preserve">срок действия: c 21.01.2020; Реквизиты документа-основания: Справка от 2019-04-10 № ЯР/31-1/52 выдан: Публичное </w:t>
      </w:r>
      <w:r w:rsidRPr="00BB6309">
        <w:rPr>
          <w:color w:val="000000"/>
          <w:sz w:val="28"/>
          <w:szCs w:val="28"/>
        </w:rPr>
        <w:lastRenderedPageBreak/>
        <w:t>акционерное общество «Межрегиональная распределительная сетевая компания Центра» (Филиал ПАО «МРСК Центра</w:t>
      </w:r>
      <w:proofErr w:type="gramStart"/>
      <w:r w:rsidRPr="00BB6309">
        <w:rPr>
          <w:color w:val="000000"/>
          <w:sz w:val="28"/>
          <w:szCs w:val="28"/>
        </w:rPr>
        <w:t>»-</w:t>
      </w:r>
      <w:proofErr w:type="gramEnd"/>
      <w:r w:rsidRPr="00BB6309">
        <w:rPr>
          <w:color w:val="000000"/>
          <w:sz w:val="28"/>
          <w:szCs w:val="28"/>
        </w:rPr>
        <w:t>«Ярэнерго»).;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Охранная зона ВЛ-10кВ Ф</w:t>
      </w:r>
      <w:proofErr w:type="gramStart"/>
      <w:r w:rsidRPr="00BB6309">
        <w:rPr>
          <w:color w:val="000000"/>
          <w:sz w:val="28"/>
          <w:szCs w:val="28"/>
        </w:rPr>
        <w:t>9</w:t>
      </w:r>
      <w:proofErr w:type="gramEnd"/>
      <w:r w:rsidRPr="00BB6309">
        <w:rPr>
          <w:color w:val="000000"/>
          <w:sz w:val="28"/>
          <w:szCs w:val="28"/>
        </w:rPr>
        <w:t xml:space="preserve"> ПС </w:t>
      </w:r>
      <w:proofErr w:type="spellStart"/>
      <w:r w:rsidRPr="00BB6309">
        <w:rPr>
          <w:color w:val="000000"/>
          <w:sz w:val="28"/>
          <w:szCs w:val="28"/>
        </w:rPr>
        <w:t>Некрасово</w:t>
      </w:r>
      <w:proofErr w:type="spellEnd"/>
      <w:r w:rsidRPr="00BB6309">
        <w:rPr>
          <w:color w:val="000000"/>
          <w:sz w:val="28"/>
          <w:szCs w:val="28"/>
        </w:rPr>
        <w:t>, Ярославская область, Некрасовский район, постановлении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 февраля 2009г.;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Ограничения прав, установленные в соответствии с п. 3 ст. 47 Воздушного кодекса РФ, приказом Федерального агентства воздушного транспорта от 17.08.2020 № 1022-П: земельный участок расположен в </w:t>
      </w:r>
      <w:proofErr w:type="spellStart"/>
      <w:r w:rsidRPr="00BB6309">
        <w:rPr>
          <w:color w:val="000000"/>
          <w:sz w:val="28"/>
          <w:szCs w:val="28"/>
        </w:rPr>
        <w:t>приаэродромной</w:t>
      </w:r>
      <w:proofErr w:type="spellEnd"/>
      <w:r w:rsidRPr="00BB6309">
        <w:rPr>
          <w:color w:val="000000"/>
          <w:sz w:val="28"/>
          <w:szCs w:val="28"/>
        </w:rPr>
        <w:t xml:space="preserve"> территор</w:t>
      </w:r>
      <w:proofErr w:type="gramStart"/>
      <w:r w:rsidRPr="00BB6309">
        <w:rPr>
          <w:color w:val="000000"/>
          <w:sz w:val="28"/>
          <w:szCs w:val="28"/>
        </w:rPr>
        <w:t>ии аэ</w:t>
      </w:r>
      <w:proofErr w:type="gramEnd"/>
      <w:r w:rsidRPr="00BB6309">
        <w:rPr>
          <w:color w:val="000000"/>
          <w:sz w:val="28"/>
          <w:szCs w:val="28"/>
        </w:rPr>
        <w:t>ропорта Ярославль (</w:t>
      </w:r>
      <w:proofErr w:type="spellStart"/>
      <w:r w:rsidRPr="00BB6309">
        <w:rPr>
          <w:color w:val="000000"/>
          <w:sz w:val="28"/>
          <w:szCs w:val="28"/>
        </w:rPr>
        <w:t>Туношна</w:t>
      </w:r>
      <w:proofErr w:type="spellEnd"/>
      <w:r w:rsidRPr="00BB6309">
        <w:rPr>
          <w:color w:val="000000"/>
          <w:sz w:val="28"/>
          <w:szCs w:val="28"/>
        </w:rPr>
        <w:t>) (</w:t>
      </w:r>
      <w:proofErr w:type="spellStart"/>
      <w:r w:rsidRPr="00BB6309">
        <w:rPr>
          <w:color w:val="000000"/>
          <w:sz w:val="28"/>
          <w:szCs w:val="28"/>
        </w:rPr>
        <w:t>подзона</w:t>
      </w:r>
      <w:proofErr w:type="spellEnd"/>
      <w:r w:rsidRPr="00BB6309">
        <w:rPr>
          <w:color w:val="000000"/>
          <w:sz w:val="28"/>
          <w:szCs w:val="28"/>
        </w:rPr>
        <w:t xml:space="preserve"> №5), зона с особыми условиями использования территорий;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Граница </w:t>
      </w:r>
      <w:proofErr w:type="spellStart"/>
      <w:r w:rsidRPr="00BB6309">
        <w:rPr>
          <w:color w:val="000000"/>
          <w:sz w:val="28"/>
          <w:szCs w:val="28"/>
        </w:rPr>
        <w:t>водоохранной</w:t>
      </w:r>
      <w:proofErr w:type="spellEnd"/>
      <w:r w:rsidRPr="00BB6309">
        <w:rPr>
          <w:color w:val="000000"/>
          <w:sz w:val="28"/>
          <w:szCs w:val="28"/>
        </w:rPr>
        <w:t xml:space="preserve"> зоны и прибрежной защитной полосы Горьковского водохранилища в пределах Некрасовского муниципального района Ярославской области, ограничения в границах зоны устанавливаются в соответствии со статьей 65 Водного кодекса Российской Федерации от 03.06.2006 №74-ФЗ;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Отсутствие организованных подъездных путей.        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3. Определить электронную площадку для размещения информации                               о проведен</w:t>
      </w:r>
      <w:proofErr w:type="gramStart"/>
      <w:r w:rsidRPr="00BB6309">
        <w:rPr>
          <w:color w:val="000000"/>
          <w:sz w:val="28"/>
          <w:szCs w:val="28"/>
        </w:rPr>
        <w:t>ии ау</w:t>
      </w:r>
      <w:proofErr w:type="gramEnd"/>
      <w:r w:rsidRPr="00BB6309">
        <w:rPr>
          <w:color w:val="000000"/>
          <w:sz w:val="28"/>
          <w:szCs w:val="28"/>
        </w:rPr>
        <w:t>кциона в электронной форме - универсальную торговую платформу 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4. Разместить на официальном сайте Российской Федерации https://torgi.gov.ru, на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 http://sp-nekrasovskoe-adm.ru/ извещение о проведен</w:t>
      </w:r>
      <w:proofErr w:type="gramStart"/>
      <w:r w:rsidRPr="00BB6309">
        <w:rPr>
          <w:color w:val="000000"/>
          <w:sz w:val="28"/>
          <w:szCs w:val="28"/>
        </w:rPr>
        <w:t>ии ау</w:t>
      </w:r>
      <w:proofErr w:type="gramEnd"/>
      <w:r w:rsidRPr="00BB6309">
        <w:rPr>
          <w:color w:val="000000"/>
          <w:sz w:val="28"/>
          <w:szCs w:val="28"/>
        </w:rPr>
        <w:t xml:space="preserve">кциона по продаже земельного участков, </w:t>
      </w:r>
      <w:r w:rsidRPr="00BB6309">
        <w:rPr>
          <w:sz w:val="28"/>
          <w:szCs w:val="28"/>
        </w:rPr>
        <w:t>а также опубликовать извещение о проведение аукциона в газете «Районные будни».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 w:rsidRPr="00BB6309">
        <w:rPr>
          <w:sz w:val="28"/>
          <w:szCs w:val="28"/>
        </w:rPr>
        <w:t xml:space="preserve">       5.Администрации сельское поселение Некрасовское Ярославской</w:t>
      </w:r>
      <w:r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Pr="00BB6309">
        <w:rPr>
          <w:sz w:val="28"/>
          <w:szCs w:val="28"/>
        </w:rPr>
        <w:t>бласти обеспечить проведение аукциона по продаже земельного участка, указанного в пункте 1 настоящего постановления, в порядке, установленном статьями 39.11 - 39.13 Земельного кодекса Российской Федерации.</w:t>
      </w:r>
    </w:p>
    <w:p w:rsidR="001D0E1F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 w:rsidRPr="00BB6309">
        <w:rPr>
          <w:sz w:val="28"/>
          <w:szCs w:val="28"/>
        </w:rPr>
        <w:t>6.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7. Постановление вступает в силу со дня его опубликования.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1D0E1F"/>
    <w:rsid w:val="004033B8"/>
    <w:rsid w:val="006E09B9"/>
    <w:rsid w:val="00872576"/>
    <w:rsid w:val="0089470A"/>
    <w:rsid w:val="00A813E7"/>
    <w:rsid w:val="00B84AF2"/>
    <w:rsid w:val="00BB6309"/>
    <w:rsid w:val="00E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9</cp:revision>
  <dcterms:created xsi:type="dcterms:W3CDTF">2023-05-04T05:13:00Z</dcterms:created>
  <dcterms:modified xsi:type="dcterms:W3CDTF">2023-07-19T10:28:00Z</dcterms:modified>
</cp:coreProperties>
</file>